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1" w:rsidRPr="00BF144A" w:rsidRDefault="00D46AA1" w:rsidP="00D46AA1">
      <w:pPr>
        <w:widowControl w:val="0"/>
        <w:spacing w:after="6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Правила оформления</w:t>
      </w:r>
      <w:r w:rsidRPr="00BF144A">
        <w:rPr>
          <w:rFonts w:ascii="Cambria" w:hAnsi="Cambria"/>
          <w:b/>
          <w:bCs/>
        </w:rPr>
        <w:t xml:space="preserve"> </w:t>
      </w:r>
      <w:r w:rsidR="00A91F9E">
        <w:rPr>
          <w:rFonts w:ascii="Cambria" w:hAnsi="Cambria"/>
          <w:b/>
          <w:bCs/>
        </w:rPr>
        <w:t>материалов</w:t>
      </w:r>
      <w:r w:rsidRPr="00BF144A">
        <w:rPr>
          <w:rFonts w:ascii="Cambria" w:hAnsi="Cambria"/>
          <w:b/>
          <w:bCs/>
        </w:rPr>
        <w:t>: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 xml:space="preserve">Материал должен быть подготовлен и отправлен на </w:t>
      </w:r>
      <w:proofErr w:type="spellStart"/>
      <w:r w:rsidRPr="00BC1729">
        <w:rPr>
          <w:rFonts w:eastAsia="Times New Roman"/>
          <w:lang w:eastAsia="ru-RU"/>
        </w:rPr>
        <w:t>модерацию</w:t>
      </w:r>
      <w:proofErr w:type="spellEnd"/>
      <w:r w:rsidRPr="00BC1729">
        <w:rPr>
          <w:rFonts w:eastAsia="Times New Roman"/>
          <w:lang w:eastAsia="ru-RU"/>
        </w:rPr>
        <w:t xml:space="preserve"> в формате .</w:t>
      </w:r>
      <w:proofErr w:type="spellStart"/>
      <w:r w:rsidRPr="00BC1729">
        <w:rPr>
          <w:rFonts w:eastAsia="Times New Roman"/>
          <w:lang w:eastAsia="ru-RU"/>
        </w:rPr>
        <w:t>doc</w:t>
      </w:r>
      <w:proofErr w:type="spellEnd"/>
      <w:r w:rsidRPr="00BC1729">
        <w:rPr>
          <w:rFonts w:eastAsia="Times New Roman"/>
          <w:lang w:eastAsia="ru-RU"/>
        </w:rPr>
        <w:t xml:space="preserve"> либо .</w:t>
      </w:r>
      <w:proofErr w:type="spellStart"/>
      <w:r w:rsidRPr="00BC1729">
        <w:rPr>
          <w:rFonts w:eastAsia="Times New Roman"/>
          <w:lang w:eastAsia="ru-RU"/>
        </w:rPr>
        <w:t>docx</w:t>
      </w:r>
      <w:proofErr w:type="spellEnd"/>
      <w:r w:rsidRPr="00BC1729">
        <w:rPr>
          <w:rFonts w:eastAsia="Times New Roman"/>
          <w:lang w:eastAsia="ru-RU"/>
        </w:rPr>
        <w:t>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Языки материала —</w:t>
      </w:r>
      <w:r w:rsidRPr="00BC1729">
        <w:rPr>
          <w:rFonts w:eastAsia="Times New Roman"/>
          <w:b/>
          <w:bCs/>
          <w:lang w:eastAsia="ru-RU"/>
        </w:rPr>
        <w:t>русский</w:t>
      </w:r>
      <w:r w:rsidRPr="00BC1729">
        <w:rPr>
          <w:rFonts w:eastAsia="Times New Roman"/>
          <w:lang w:eastAsia="ru-RU"/>
        </w:rPr>
        <w:t> либо </w:t>
      </w:r>
      <w:r w:rsidRPr="00BC1729">
        <w:rPr>
          <w:rFonts w:eastAsia="Times New Roman"/>
          <w:b/>
          <w:bCs/>
          <w:lang w:eastAsia="ru-RU"/>
        </w:rPr>
        <w:t>английский;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Размер страницы — А4, ориентация — «Книжная»;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 xml:space="preserve">Поля страницы: Верхнее — 20 мм, Нижнее — 20 мм, Правое — 20 мм, Левое — 20 </w:t>
      </w:r>
      <w:proofErr w:type="gramStart"/>
      <w:r w:rsidRPr="00BC1729">
        <w:rPr>
          <w:rFonts w:eastAsia="Times New Roman"/>
          <w:lang w:eastAsia="ru-RU"/>
        </w:rPr>
        <w:t>мм.;</w:t>
      </w:r>
      <w:proofErr w:type="gramEnd"/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Отступ первой строки абзаца слева (красная строка) — 1,25 см;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Первый абзац — ФИО авторов на языке статьи (выравнивание по правому краю);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Второй абзац — Наименование организации, страна, город на языке статьи (выравнивание — по правому краю);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Третий абзац — Полное название темы статьи на языке статьи (Выравнивание по центру, начертание полужирное);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Четвертый абзац — Аннотация на русском языке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Пятый абзац — Ключевые слова на русском языке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Шестой абзац — Аннотация на английском языке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Седьмой абзац — Ключевые слова на английском языке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Далее текст статьи (Междустрочный интервал — 1,5 строки, выравнивание — по ширине);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 xml:space="preserve">Во всем тексте шрифт — </w:t>
      </w:r>
      <w:proofErr w:type="spellStart"/>
      <w:r w:rsidRPr="00BC1729">
        <w:rPr>
          <w:rFonts w:eastAsia="Times New Roman"/>
          <w:lang w:eastAsia="ru-RU"/>
        </w:rPr>
        <w:t>Times</w:t>
      </w:r>
      <w:proofErr w:type="spellEnd"/>
      <w:r w:rsidRPr="00BC1729">
        <w:rPr>
          <w:rFonts w:eastAsia="Times New Roman"/>
          <w:lang w:eastAsia="ru-RU"/>
        </w:rPr>
        <w:t xml:space="preserve"> </w:t>
      </w:r>
      <w:proofErr w:type="spellStart"/>
      <w:r w:rsidRPr="00BC1729">
        <w:rPr>
          <w:rFonts w:eastAsia="Times New Roman"/>
          <w:lang w:eastAsia="ru-RU"/>
        </w:rPr>
        <w:t>New</w:t>
      </w:r>
      <w:proofErr w:type="spellEnd"/>
      <w:r w:rsidRPr="00BC1729">
        <w:rPr>
          <w:rFonts w:eastAsia="Times New Roman"/>
          <w:lang w:eastAsia="ru-RU"/>
        </w:rPr>
        <w:t xml:space="preserve"> </w:t>
      </w:r>
      <w:proofErr w:type="spellStart"/>
      <w:r w:rsidRPr="00BC1729">
        <w:rPr>
          <w:rFonts w:eastAsia="Times New Roman"/>
          <w:lang w:eastAsia="ru-RU"/>
        </w:rPr>
        <w:t>Roman</w:t>
      </w:r>
      <w:proofErr w:type="spellEnd"/>
      <w:r w:rsidRPr="00BC1729">
        <w:rPr>
          <w:rFonts w:eastAsia="Times New Roman"/>
          <w:lang w:eastAsia="ru-RU"/>
        </w:rPr>
        <w:t>, размер шрифта — 14 кегль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Список используемых источников информации: каждый источник должен быть написан с новой строки. Необходимо указать полное наименование источника и авторов.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Возможно использование рисунков, таблиц и формул.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Все диаграммы и другие рисунки должны быть вставлены именно как рисунок, для того, чтобы не было деформации при верстке.</w:t>
      </w:r>
    </w:p>
    <w:p w:rsidR="00BC1729" w:rsidRP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Обтекание текстом для рисунков может быть только «В тексте». Рисунок должен быть единственным знаком в строке. Текст вокруг рисунка недопустим.</w:t>
      </w:r>
    </w:p>
    <w:p w:rsidR="00BC1729" w:rsidRDefault="00BC1729" w:rsidP="00BC172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BC1729">
        <w:rPr>
          <w:rFonts w:eastAsia="Times New Roman"/>
          <w:lang w:eastAsia="ru-RU"/>
        </w:rPr>
        <w:t>Категорически запрещено использование сносок. Если в статье присутствуют сноски, они удаляются на этапе верстки.</w:t>
      </w:r>
    </w:p>
    <w:p w:rsidR="00E745ED" w:rsidRDefault="00E745ED" w:rsidP="00E745ED">
      <w:pPr>
        <w:numPr>
          <w:ilvl w:val="0"/>
          <w:numId w:val="1"/>
        </w:numPr>
        <w:spacing w:line="240" w:lineRule="auto"/>
        <w:jc w:val="left"/>
      </w:pPr>
      <w:r>
        <w:rPr>
          <w:rFonts w:eastAsia="Times New Roman"/>
          <w:lang w:eastAsia="ru-RU"/>
        </w:rPr>
        <w:t xml:space="preserve"> Содержание</w:t>
      </w:r>
      <w:r>
        <w:t xml:space="preserve"> публикации должно быть четко структурировано и содержать общепринятые в научных публикациях разделы:</w:t>
      </w:r>
    </w:p>
    <w:p w:rsidR="00E745ED" w:rsidRDefault="00E745ED" w:rsidP="00E745ED">
      <w:pPr>
        <w:pStyle w:val="a4"/>
        <w:spacing w:before="0" w:beforeAutospacing="0" w:after="0" w:afterAutospacing="0"/>
        <w:ind w:left="720"/>
      </w:pPr>
      <w:r>
        <w:t>- введение;</w:t>
      </w:r>
    </w:p>
    <w:p w:rsidR="00E745ED" w:rsidRDefault="00E745ED" w:rsidP="00E745ED">
      <w:pPr>
        <w:pStyle w:val="a4"/>
        <w:spacing w:before="0" w:beforeAutospacing="0" w:after="0" w:afterAutospacing="0"/>
        <w:ind w:left="720"/>
      </w:pPr>
      <w:r>
        <w:t>- актуальность, научную значимость вопросов с кратким обзором литературы;</w:t>
      </w:r>
    </w:p>
    <w:p w:rsidR="00E745ED" w:rsidRDefault="00E745ED" w:rsidP="00E745ED">
      <w:pPr>
        <w:pStyle w:val="a4"/>
        <w:spacing w:before="0" w:beforeAutospacing="0" w:after="0" w:afterAutospacing="0"/>
        <w:ind w:left="720"/>
      </w:pPr>
      <w:r>
        <w:t>- постановку задачи;</w:t>
      </w:r>
    </w:p>
    <w:p w:rsidR="00E745ED" w:rsidRDefault="00E745ED" w:rsidP="00E745ED">
      <w:pPr>
        <w:pStyle w:val="a4"/>
        <w:spacing w:before="0" w:beforeAutospacing="0" w:after="0" w:afterAutospacing="0"/>
        <w:ind w:left="720"/>
      </w:pPr>
      <w:r>
        <w:t>- теоретическую часть;</w:t>
      </w:r>
    </w:p>
    <w:p w:rsidR="00E745ED" w:rsidRDefault="00E745ED" w:rsidP="00E745ED">
      <w:pPr>
        <w:pStyle w:val="a4"/>
        <w:spacing w:before="0" w:beforeAutospacing="0" w:after="0" w:afterAutospacing="0"/>
        <w:ind w:left="720"/>
      </w:pPr>
      <w:r>
        <w:t>- практическую значимость, предложения и результаты внедрений, результаты экспериментальных исследований;</w:t>
      </w:r>
    </w:p>
    <w:p w:rsidR="00E745ED" w:rsidRDefault="00E745ED" w:rsidP="00E745ED">
      <w:pPr>
        <w:pStyle w:val="a4"/>
        <w:spacing w:before="0" w:beforeAutospacing="0" w:after="0" w:afterAutospacing="0"/>
        <w:ind w:left="720"/>
      </w:pPr>
      <w:r>
        <w:t>- выводы (заключение)</w:t>
      </w:r>
    </w:p>
    <w:p w:rsidR="00E745ED" w:rsidRPr="00BC1729" w:rsidRDefault="00E745ED" w:rsidP="00E745ED">
      <w:pPr>
        <w:spacing w:line="240" w:lineRule="auto"/>
        <w:jc w:val="left"/>
        <w:rPr>
          <w:rFonts w:eastAsia="Times New Roman"/>
          <w:lang w:eastAsia="ru-RU"/>
        </w:rPr>
      </w:pPr>
      <w:bookmarkStart w:id="0" w:name="_GoBack"/>
      <w:bookmarkEnd w:id="0"/>
    </w:p>
    <w:sectPr w:rsidR="00E745ED" w:rsidRPr="00BC1729" w:rsidSect="00A91F9E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A02"/>
    <w:multiLevelType w:val="multilevel"/>
    <w:tmpl w:val="4962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A1"/>
    <w:rsid w:val="00037150"/>
    <w:rsid w:val="0011792C"/>
    <w:rsid w:val="001940E6"/>
    <w:rsid w:val="00275D18"/>
    <w:rsid w:val="002F0522"/>
    <w:rsid w:val="003347E5"/>
    <w:rsid w:val="00A91F9E"/>
    <w:rsid w:val="00BC1729"/>
    <w:rsid w:val="00CF5153"/>
    <w:rsid w:val="00D46AA1"/>
    <w:rsid w:val="00E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DC65-9EC3-486D-9C8B-8437BA6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A1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729"/>
    <w:rPr>
      <w:b/>
      <w:bCs/>
    </w:rPr>
  </w:style>
  <w:style w:type="paragraph" w:styleId="a4">
    <w:name w:val="Normal (Web)"/>
    <w:basedOn w:val="a"/>
    <w:uiPriority w:val="99"/>
    <w:semiHidden/>
    <w:unhideWhenUsed/>
    <w:rsid w:val="00E74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3</cp:revision>
  <cp:lastPrinted>2020-06-18T05:25:00Z</cp:lastPrinted>
  <dcterms:created xsi:type="dcterms:W3CDTF">2020-07-12T09:13:00Z</dcterms:created>
  <dcterms:modified xsi:type="dcterms:W3CDTF">2020-07-12T09:26:00Z</dcterms:modified>
</cp:coreProperties>
</file>